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E6B" w:rsidRPr="00AA3713" w:rsidRDefault="008706EA" w:rsidP="004F627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YDYO, </w:t>
      </w:r>
      <w:r w:rsidR="004F6277" w:rsidRPr="00AA3713">
        <w:rPr>
          <w:rFonts w:asciiTheme="majorBidi" w:hAnsiTheme="majorBidi" w:cstheme="majorBidi"/>
          <w:b/>
          <w:bCs/>
          <w:sz w:val="28"/>
          <w:szCs w:val="28"/>
        </w:rPr>
        <w:t>2026-27</w:t>
      </w:r>
      <w:r w:rsidR="00836B54"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 Akademik Yılı</w:t>
      </w:r>
      <w:r w:rsidR="00B12BC4"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836B54" w:rsidRPr="00AA371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GÜZ </w:t>
      </w:r>
      <w:r w:rsidR="00836B54"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Dönemi, </w:t>
      </w:r>
      <w:r w:rsidR="007B3EFB" w:rsidRPr="00AA3713"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9624E6" w:rsidRPr="00AA3713">
        <w:rPr>
          <w:rFonts w:asciiTheme="majorBidi" w:hAnsiTheme="majorBidi" w:cstheme="majorBidi"/>
          <w:b/>
          <w:bCs/>
          <w:sz w:val="32"/>
          <w:szCs w:val="32"/>
        </w:rPr>
        <w:t>. Sınıflar,</w:t>
      </w:r>
      <w:r w:rsidR="009624E6"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Arapça Mütercim Tercümanlık Haftalık </w:t>
      </w:r>
      <w:r w:rsidR="008C3686" w:rsidRPr="00AA3713">
        <w:rPr>
          <w:rFonts w:asciiTheme="majorBidi" w:hAnsiTheme="majorBidi" w:cstheme="majorBidi"/>
          <w:b/>
          <w:bCs/>
          <w:sz w:val="28"/>
          <w:szCs w:val="28"/>
        </w:rPr>
        <w:t>Ders Programı:</w:t>
      </w:r>
    </w:p>
    <w:tbl>
      <w:tblPr>
        <w:tblStyle w:val="TabloKlavuzu"/>
        <w:tblpPr w:leftFromText="141" w:rightFromText="141" w:vertAnchor="page" w:horzAnchor="margin" w:tblpY="2140"/>
        <w:tblW w:w="14211" w:type="dxa"/>
        <w:tblLook w:val="04A0" w:firstRow="1" w:lastRow="0" w:firstColumn="1" w:lastColumn="0" w:noHBand="0" w:noVBand="1"/>
      </w:tblPr>
      <w:tblGrid>
        <w:gridCol w:w="456"/>
        <w:gridCol w:w="784"/>
        <w:gridCol w:w="2696"/>
        <w:gridCol w:w="2976"/>
        <w:gridCol w:w="1560"/>
        <w:gridCol w:w="2976"/>
        <w:gridCol w:w="2763"/>
      </w:tblGrid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Ders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Pazartesi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763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Cuma</w:t>
            </w:r>
          </w:p>
        </w:tc>
      </w:tr>
      <w:tr w:rsidR="009E5299" w:rsidRPr="00AA3713" w:rsidTr="009E5299">
        <w:trPr>
          <w:trHeight w:val="693"/>
        </w:trPr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08.15 - 09.00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Hamza ELYASİNO,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Yazılı ve Sözlü Basın Çevirisi –I-, (MTA401),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              </w:t>
            </w:r>
            <w:r w:rsidRPr="00AA37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Çeviri Uygulaması, (MTA411),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Hamza ELYASİNO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>, Eş Zamanlı Çeviri -III-, (MTA405),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E-01</w:t>
            </w: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09.15 - 10.00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Hamza ELYASİNO,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Yazılı ve Sözlü Basın Çevirisi –I-, (MTA401),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              </w:t>
            </w:r>
            <w:r w:rsidRPr="00AA37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Çeviri Uygulaması, (MTA411),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Hamza ELYASİNO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>, Eş Zamanlı Çeviri -III-, (MTA405),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 E</w:t>
            </w:r>
            <w:proofErr w:type="gramEnd"/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-01</w:t>
            </w: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10.15 - 11.00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(MTA411),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Hamza ELYASİNO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>, (MTA405),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 E</w:t>
            </w:r>
            <w:proofErr w:type="gramEnd"/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-01</w:t>
            </w: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11.15 – 12.00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Metin Türleri Çevirisi –II-,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(MTA411),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12.00 -13.00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  <w:tc>
          <w:tcPr>
            <w:tcW w:w="2763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13.00 – 13.45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Metin Türleri Çevirisi –II-,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Metin Türleri Çevirisi –II-,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Nurettin KÖROĞLU,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Seçmeli Yabancı Dil -V- (İngilizce),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</w:t>
            </w: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14.00 – 14.45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Metin Türleri Çevirisi –II-,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Nurettin KÖROĞLU, 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(İngilizce),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15.00 – 15.45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Seçmeli Ders –I-, (Arapça Anlatımlı Dilbilgisi-I-) (MTA413),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16.00 – 16.45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Seçmeli Ders –I-, (Arapça Anlatımlı Dilbilgisi-I) (MTA413),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</w:t>
            </w: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Abdelraouf M. A.A.TAHA, 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Ortak Seçmeli Ders III (Doğu </w:t>
            </w:r>
            <w:proofErr w:type="spellStart"/>
            <w:r w:rsidRPr="00AA3713">
              <w:rPr>
                <w:rFonts w:asciiTheme="majorBidi" w:hAnsiTheme="majorBidi" w:cstheme="majorBidi"/>
                <w:sz w:val="20"/>
                <w:szCs w:val="20"/>
              </w:rPr>
              <w:t>Edebiyatndan</w:t>
            </w:r>
            <w:proofErr w:type="spellEnd"/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Seçme Metinler) (MTO409),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209</w:t>
            </w:r>
          </w:p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E5299" w:rsidRPr="00AA3713" w:rsidTr="009E5299">
        <w:tc>
          <w:tcPr>
            <w:tcW w:w="456" w:type="dxa"/>
          </w:tcPr>
          <w:p w:rsidR="009E5299" w:rsidRPr="00AA3713" w:rsidRDefault="009E5299" w:rsidP="009E52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84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AA3713">
              <w:rPr>
                <w:rFonts w:asciiTheme="majorBidi" w:hAnsiTheme="majorBidi" w:cstheme="majorBidi"/>
                <w:sz w:val="24"/>
                <w:szCs w:val="24"/>
              </w:rPr>
              <w:t>.00 – 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AA3713">
              <w:rPr>
                <w:rFonts w:asciiTheme="majorBidi" w:hAnsiTheme="majorBidi" w:cstheme="majorBidi"/>
                <w:sz w:val="24"/>
                <w:szCs w:val="24"/>
              </w:rPr>
              <w:t>.45</w:t>
            </w:r>
          </w:p>
        </w:tc>
        <w:tc>
          <w:tcPr>
            <w:tcW w:w="269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6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Abdelraouf M. A.A.TAHA, 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(MTO409),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209</w:t>
            </w:r>
          </w:p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63" w:type="dxa"/>
          </w:tcPr>
          <w:p w:rsidR="009E5299" w:rsidRPr="00AA3713" w:rsidRDefault="009E5299" w:rsidP="009E529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EF355D" w:rsidRPr="00AA3713" w:rsidRDefault="00B12BC4" w:rsidP="00FB21E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A3713">
        <w:rPr>
          <w:rFonts w:asciiTheme="majorBidi" w:hAnsiTheme="majorBidi" w:cstheme="majorBidi"/>
          <w:b/>
          <w:bCs/>
          <w:sz w:val="24"/>
          <w:szCs w:val="24"/>
        </w:rPr>
        <w:t>-</w:t>
      </w:r>
      <w:r w:rsidRPr="00AA3713"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AA3713">
        <w:rPr>
          <w:rFonts w:asciiTheme="majorBidi" w:hAnsiTheme="majorBidi" w:cstheme="majorBidi"/>
          <w:b/>
          <w:bCs/>
          <w:sz w:val="24"/>
          <w:szCs w:val="24"/>
        </w:rPr>
        <w:t>-</w:t>
      </w:r>
    </w:p>
    <w:p w:rsidR="009E5299" w:rsidRDefault="009E5299" w:rsidP="00AA371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35DB7" w:rsidRPr="00AA3713" w:rsidRDefault="009D6B3A" w:rsidP="00AA371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A3713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YDYO, </w:t>
      </w:r>
      <w:r w:rsidR="004F6277" w:rsidRPr="00AA3713">
        <w:rPr>
          <w:rFonts w:asciiTheme="majorBidi" w:hAnsiTheme="majorBidi" w:cstheme="majorBidi"/>
          <w:b/>
          <w:bCs/>
          <w:sz w:val="28"/>
          <w:szCs w:val="28"/>
        </w:rPr>
        <w:t>2026-27</w:t>
      </w:r>
      <w:r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 Akademik Yılı </w:t>
      </w:r>
      <w:r w:rsidRPr="00AA371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GÜZ </w:t>
      </w:r>
      <w:r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Dönemi, </w:t>
      </w:r>
      <w:r w:rsidRPr="00AA3713">
        <w:rPr>
          <w:rFonts w:asciiTheme="majorBidi" w:hAnsiTheme="majorBidi" w:cstheme="majorBidi"/>
          <w:b/>
          <w:bCs/>
          <w:sz w:val="32"/>
          <w:szCs w:val="32"/>
        </w:rPr>
        <w:t>4. Sınıflar,</w:t>
      </w:r>
      <w:r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 Arapça Mütercim Tercümanlık Haftalık Ders Programı:</w:t>
      </w:r>
    </w:p>
    <w:p w:rsidR="00B12BC4" w:rsidRPr="00AA3713" w:rsidRDefault="008C3686" w:rsidP="009D6B3A">
      <w:pPr>
        <w:pStyle w:val="ListeParagraf"/>
        <w:ind w:left="6384" w:firstLine="696"/>
        <w:rPr>
          <w:rFonts w:asciiTheme="majorBidi" w:hAnsiTheme="majorBidi" w:cstheme="majorBidi"/>
          <w:b/>
          <w:bCs/>
          <w:sz w:val="28"/>
          <w:szCs w:val="28"/>
        </w:rPr>
      </w:pPr>
      <w:r w:rsidRPr="00AA3713">
        <w:rPr>
          <w:rFonts w:asciiTheme="majorBidi" w:hAnsiTheme="majorBidi" w:cstheme="majorBidi"/>
          <w:b/>
          <w:bCs/>
          <w:sz w:val="28"/>
          <w:szCs w:val="28"/>
        </w:rPr>
        <w:t xml:space="preserve">-B </w:t>
      </w:r>
      <w:r w:rsidR="00077F4D" w:rsidRPr="00AA3713">
        <w:rPr>
          <w:rFonts w:asciiTheme="majorBidi" w:hAnsiTheme="majorBidi" w:cstheme="majorBidi"/>
          <w:b/>
          <w:bCs/>
          <w:sz w:val="28"/>
          <w:szCs w:val="28"/>
        </w:rPr>
        <w:t>-</w:t>
      </w:r>
    </w:p>
    <w:tbl>
      <w:tblPr>
        <w:tblStyle w:val="TabloKlavuzu"/>
        <w:tblW w:w="14567" w:type="dxa"/>
        <w:tblLook w:val="04A0" w:firstRow="1" w:lastRow="0" w:firstColumn="1" w:lastColumn="0" w:noHBand="0" w:noVBand="1"/>
      </w:tblPr>
      <w:tblGrid>
        <w:gridCol w:w="456"/>
        <w:gridCol w:w="784"/>
        <w:gridCol w:w="3121"/>
        <w:gridCol w:w="2835"/>
        <w:gridCol w:w="1559"/>
        <w:gridCol w:w="3119"/>
        <w:gridCol w:w="2693"/>
      </w:tblGrid>
      <w:tr w:rsidR="00AA3713" w:rsidRPr="00AA3713" w:rsidTr="009E5299">
        <w:tc>
          <w:tcPr>
            <w:tcW w:w="456" w:type="dxa"/>
          </w:tcPr>
          <w:p w:rsidR="008C3686" w:rsidRPr="00AA3713" w:rsidRDefault="008C3686" w:rsidP="008C3686">
            <w:pPr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Ders</w:t>
            </w:r>
          </w:p>
        </w:tc>
        <w:tc>
          <w:tcPr>
            <w:tcW w:w="784" w:type="dxa"/>
          </w:tcPr>
          <w:p w:rsidR="008C3686" w:rsidRPr="00AA3713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3121" w:type="dxa"/>
          </w:tcPr>
          <w:p w:rsidR="008C3686" w:rsidRPr="00AA3713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Pazartesi</w:t>
            </w:r>
          </w:p>
        </w:tc>
        <w:tc>
          <w:tcPr>
            <w:tcW w:w="2835" w:type="dxa"/>
          </w:tcPr>
          <w:p w:rsidR="008C3686" w:rsidRPr="00AA3713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1559" w:type="dxa"/>
          </w:tcPr>
          <w:p w:rsidR="008C3686" w:rsidRPr="00AA3713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3119" w:type="dxa"/>
          </w:tcPr>
          <w:p w:rsidR="008C3686" w:rsidRPr="00AA3713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693" w:type="dxa"/>
          </w:tcPr>
          <w:p w:rsidR="008C3686" w:rsidRPr="00AA3713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Cuma</w:t>
            </w:r>
          </w:p>
        </w:tc>
      </w:tr>
      <w:tr w:rsidR="00AA3713" w:rsidRPr="00AA3713" w:rsidTr="009E5299">
        <w:trPr>
          <w:trHeight w:val="955"/>
        </w:trPr>
        <w:tc>
          <w:tcPr>
            <w:tcW w:w="456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84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08.15 - 09.00</w:t>
            </w:r>
          </w:p>
        </w:tc>
        <w:tc>
          <w:tcPr>
            <w:tcW w:w="3121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Hamza ELYASİNO,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Yazılı ve Sözlü Basın Çevirisi –I-, (MTA401),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              </w:t>
            </w:r>
            <w:r w:rsidRPr="00AA37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Çeviri Uygulaması, (MTA411),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59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A3713" w:rsidRPr="00AA3713" w:rsidTr="009E5299">
        <w:tc>
          <w:tcPr>
            <w:tcW w:w="456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84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09.15 - 10.00</w:t>
            </w:r>
          </w:p>
        </w:tc>
        <w:tc>
          <w:tcPr>
            <w:tcW w:w="3121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Hamza ELYASİNO,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Yazılı ve Sözlü Basın Çevirisi –I-, (MTA401),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              </w:t>
            </w:r>
            <w:r w:rsidRPr="00AA371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Çeviri Uygulaması, (MTA411),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59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9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A3713" w:rsidRPr="00AA3713" w:rsidTr="009E5299">
        <w:tc>
          <w:tcPr>
            <w:tcW w:w="456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84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10.15 - 11.00</w:t>
            </w:r>
          </w:p>
        </w:tc>
        <w:tc>
          <w:tcPr>
            <w:tcW w:w="3121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Çeviri Uygulaması, (MTA411),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59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9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A3713" w:rsidRPr="00AA3713" w:rsidTr="009E5299">
        <w:tc>
          <w:tcPr>
            <w:tcW w:w="456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84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11.15 – 12.00</w:t>
            </w:r>
          </w:p>
        </w:tc>
        <w:tc>
          <w:tcPr>
            <w:tcW w:w="3121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Metin Türleri Çevirisi –II-,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835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Çeviri Uygulaması, (MTA411),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59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9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A3713" w:rsidRPr="00AA3713" w:rsidTr="009E5299">
        <w:tc>
          <w:tcPr>
            <w:tcW w:w="456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</w:tcPr>
          <w:p w:rsidR="00D5093E" w:rsidRPr="00AA3713" w:rsidRDefault="00D5093E" w:rsidP="00D5093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12.00 -13.00</w:t>
            </w:r>
          </w:p>
        </w:tc>
        <w:tc>
          <w:tcPr>
            <w:tcW w:w="3121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  <w:tc>
          <w:tcPr>
            <w:tcW w:w="2835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  <w:tc>
          <w:tcPr>
            <w:tcW w:w="1559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  <w:tc>
          <w:tcPr>
            <w:tcW w:w="3119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  <w:tc>
          <w:tcPr>
            <w:tcW w:w="2693" w:type="dxa"/>
          </w:tcPr>
          <w:p w:rsidR="00D5093E" w:rsidRPr="00AA3713" w:rsidRDefault="00D5093E" w:rsidP="00D5093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Öğle Arası</w:t>
            </w:r>
          </w:p>
        </w:tc>
      </w:tr>
      <w:tr w:rsidR="00AA3713" w:rsidRPr="00AA3713" w:rsidTr="009E5299">
        <w:tc>
          <w:tcPr>
            <w:tcW w:w="456" w:type="dxa"/>
          </w:tcPr>
          <w:p w:rsidR="00CC6290" w:rsidRPr="00AA3713" w:rsidRDefault="00CC6290" w:rsidP="00CC629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84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13.00 – 13.45</w:t>
            </w:r>
          </w:p>
        </w:tc>
        <w:tc>
          <w:tcPr>
            <w:tcW w:w="3121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Metin Türleri Çevirisi –II-,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835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Metin Türleri Çevirisi –II-,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59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9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Nurettin KÖROĞLU,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Seçmeli Yabancı Dil -V- (İngilizce),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</w:t>
            </w:r>
          </w:p>
        </w:tc>
        <w:tc>
          <w:tcPr>
            <w:tcW w:w="2693" w:type="dxa"/>
          </w:tcPr>
          <w:p w:rsidR="00CC6290" w:rsidRPr="00AA3713" w:rsidRDefault="007C3E6F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</w:t>
            </w:r>
            <w:r w:rsidR="00CC6290" w:rsidRPr="00AA3713">
              <w:rPr>
                <w:rFonts w:asciiTheme="majorBidi" w:hAnsiTheme="majorBidi" w:cstheme="majorBidi"/>
                <w:sz w:val="20"/>
                <w:szCs w:val="20"/>
              </w:rPr>
              <w:t>, Eş Zamanlı Çeviri -III-, (MTA405),</w:t>
            </w:r>
            <w:r w:rsidR="00CC6290"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E-01</w:t>
            </w:r>
          </w:p>
        </w:tc>
      </w:tr>
      <w:tr w:rsidR="00AA3713" w:rsidRPr="00AA3713" w:rsidTr="009E5299">
        <w:tc>
          <w:tcPr>
            <w:tcW w:w="456" w:type="dxa"/>
          </w:tcPr>
          <w:p w:rsidR="00CC6290" w:rsidRPr="00AA3713" w:rsidRDefault="00CC6290" w:rsidP="00CC629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84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14.00 – 14.45</w:t>
            </w:r>
          </w:p>
        </w:tc>
        <w:tc>
          <w:tcPr>
            <w:tcW w:w="3121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835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Metin Türleri Çevirisi –II-, (MTA407),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1559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9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Nurettin KÖROĞLU, 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(İngilizce),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209</w:t>
            </w:r>
          </w:p>
        </w:tc>
        <w:tc>
          <w:tcPr>
            <w:tcW w:w="2693" w:type="dxa"/>
          </w:tcPr>
          <w:p w:rsidR="00CC6290" w:rsidRPr="00AA3713" w:rsidRDefault="007C3E6F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="00CC6290" w:rsidRPr="00AA3713">
              <w:rPr>
                <w:rFonts w:asciiTheme="majorBidi" w:hAnsiTheme="majorBidi" w:cstheme="majorBidi"/>
                <w:sz w:val="20"/>
                <w:szCs w:val="20"/>
              </w:rPr>
              <w:t>(MTA405),</w:t>
            </w:r>
            <w:r w:rsidR="00CC6290"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E-01</w:t>
            </w:r>
          </w:p>
        </w:tc>
      </w:tr>
      <w:tr w:rsidR="00AA3713" w:rsidRPr="00AA3713" w:rsidTr="009E5299">
        <w:trPr>
          <w:trHeight w:val="688"/>
        </w:trPr>
        <w:tc>
          <w:tcPr>
            <w:tcW w:w="456" w:type="dxa"/>
          </w:tcPr>
          <w:p w:rsidR="00CC6290" w:rsidRPr="00AA3713" w:rsidRDefault="00CC6290" w:rsidP="00CC629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84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sz w:val="24"/>
                <w:szCs w:val="24"/>
              </w:rPr>
              <w:t>15.00 – 15.45</w:t>
            </w:r>
          </w:p>
        </w:tc>
        <w:tc>
          <w:tcPr>
            <w:tcW w:w="3121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Seçmeli Ders –I-, (Arapça Anlatımlı Dilbilgisi-I-) (MTA413),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</w:t>
            </w:r>
          </w:p>
        </w:tc>
        <w:tc>
          <w:tcPr>
            <w:tcW w:w="1559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9" w:type="dxa"/>
          </w:tcPr>
          <w:p w:rsidR="00CC6290" w:rsidRPr="00AA3713" w:rsidRDefault="00CC6290" w:rsidP="00D574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CC6290" w:rsidRPr="00AA3713" w:rsidRDefault="007C3E6F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Ahmet Musa ÜSTÜNBAŞ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="00CC6290" w:rsidRPr="00AA3713">
              <w:rPr>
                <w:rFonts w:asciiTheme="majorBidi" w:hAnsiTheme="majorBidi" w:cstheme="majorBidi"/>
                <w:sz w:val="20"/>
                <w:szCs w:val="20"/>
              </w:rPr>
              <w:t>(MTA405),</w:t>
            </w:r>
            <w:r w:rsidR="00CC6290"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E-01</w:t>
            </w:r>
          </w:p>
        </w:tc>
      </w:tr>
      <w:tr w:rsidR="00AA3713" w:rsidRPr="00AA3713" w:rsidTr="009E5299">
        <w:tc>
          <w:tcPr>
            <w:tcW w:w="456" w:type="dxa"/>
          </w:tcPr>
          <w:p w:rsidR="00CC6290" w:rsidRPr="00AA3713" w:rsidRDefault="00CC6290" w:rsidP="00CC629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84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sz w:val="24"/>
                <w:szCs w:val="24"/>
              </w:rPr>
              <w:t>16.00 – 16.45</w:t>
            </w:r>
          </w:p>
        </w:tc>
        <w:tc>
          <w:tcPr>
            <w:tcW w:w="3121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Yusuf İ.YÜCEL,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 Seçmeli Ders –I-, (Arapça Anlatımlı Dilbilgisi-I-) (MTA413),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YDYO 209</w:t>
            </w:r>
          </w:p>
        </w:tc>
        <w:tc>
          <w:tcPr>
            <w:tcW w:w="1559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9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Abdelraouf M. A.A.TAHA, </w:t>
            </w:r>
            <w:r w:rsidRPr="00D5748C">
              <w:rPr>
                <w:rFonts w:asciiTheme="majorBidi" w:hAnsiTheme="majorBidi" w:cstheme="majorBidi"/>
                <w:sz w:val="20"/>
                <w:szCs w:val="20"/>
              </w:rPr>
              <w:t xml:space="preserve">Ortak Seçmeli Ders III (Doğu </w:t>
            </w:r>
            <w:proofErr w:type="spellStart"/>
            <w:r w:rsidRPr="00D5748C">
              <w:rPr>
                <w:rFonts w:asciiTheme="majorBidi" w:hAnsiTheme="majorBidi" w:cstheme="majorBidi"/>
                <w:sz w:val="20"/>
                <w:szCs w:val="20"/>
              </w:rPr>
              <w:t>Edebiyatndan</w:t>
            </w:r>
            <w:proofErr w:type="spellEnd"/>
            <w:r w:rsidRPr="00D5748C">
              <w:rPr>
                <w:rFonts w:asciiTheme="majorBidi" w:hAnsiTheme="majorBidi" w:cstheme="majorBidi"/>
                <w:sz w:val="20"/>
                <w:szCs w:val="20"/>
              </w:rPr>
              <w:t xml:space="preserve"> Seçme Metinler)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(MTO409),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209</w:t>
            </w:r>
          </w:p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</w:tcPr>
          <w:p w:rsidR="00CC6290" w:rsidRPr="00AA3713" w:rsidRDefault="00CC6290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5748C" w:rsidRPr="00AA3713" w:rsidTr="009E5299">
        <w:tc>
          <w:tcPr>
            <w:tcW w:w="456" w:type="dxa"/>
          </w:tcPr>
          <w:p w:rsidR="00D5748C" w:rsidRPr="00AA3713" w:rsidRDefault="00D5748C" w:rsidP="00CC629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84" w:type="dxa"/>
          </w:tcPr>
          <w:p w:rsidR="00D5748C" w:rsidRPr="00AA3713" w:rsidRDefault="00D5748C" w:rsidP="00D574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A3713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AA3713">
              <w:rPr>
                <w:rFonts w:asciiTheme="majorBidi" w:hAnsiTheme="majorBidi" w:cstheme="majorBidi"/>
                <w:sz w:val="24"/>
                <w:szCs w:val="24"/>
              </w:rPr>
              <w:t>.00 – 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AA3713">
              <w:rPr>
                <w:rFonts w:asciiTheme="majorBidi" w:hAnsiTheme="majorBidi" w:cstheme="majorBidi"/>
                <w:sz w:val="24"/>
                <w:szCs w:val="24"/>
              </w:rPr>
              <w:t>.45</w:t>
            </w:r>
          </w:p>
        </w:tc>
        <w:tc>
          <w:tcPr>
            <w:tcW w:w="3121" w:type="dxa"/>
          </w:tcPr>
          <w:p w:rsidR="00D5748C" w:rsidRPr="00AA3713" w:rsidRDefault="00D5748C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</w:tcPr>
          <w:p w:rsidR="00D5748C" w:rsidRPr="00AA3713" w:rsidRDefault="00D5748C" w:rsidP="00CC629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D5748C" w:rsidRPr="00AA3713" w:rsidRDefault="00D5748C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9" w:type="dxa"/>
          </w:tcPr>
          <w:p w:rsidR="00D5748C" w:rsidRPr="00AA3713" w:rsidRDefault="00D5748C" w:rsidP="00D5748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Abdelraouf M. A.A.TAHA, </w:t>
            </w:r>
            <w:r w:rsidRPr="00AA3713">
              <w:rPr>
                <w:rFonts w:asciiTheme="majorBidi" w:hAnsiTheme="majorBidi" w:cstheme="majorBidi"/>
                <w:sz w:val="20"/>
                <w:szCs w:val="20"/>
              </w:rPr>
              <w:t xml:space="preserve">(MTO409), </w:t>
            </w:r>
            <w:r w:rsidRPr="00AA371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209</w:t>
            </w:r>
          </w:p>
          <w:p w:rsidR="00D5748C" w:rsidRPr="00AA3713" w:rsidRDefault="00D5748C" w:rsidP="00CC629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:rsidR="00D5748C" w:rsidRPr="00AA3713" w:rsidRDefault="00D5748C" w:rsidP="00CC629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8C3686" w:rsidRPr="00AA3713" w:rsidRDefault="008C3686" w:rsidP="00D5748C"/>
    <w:sectPr w:rsidR="008C3686" w:rsidRPr="00AA3713" w:rsidSect="00D5748C">
      <w:pgSz w:w="16838" w:h="11906" w:orient="landscape"/>
      <w:pgMar w:top="709" w:right="85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63308"/>
    <w:multiLevelType w:val="hybridMultilevel"/>
    <w:tmpl w:val="B4F6D614"/>
    <w:lvl w:ilvl="0" w:tplc="0538A1C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B2"/>
    <w:rsid w:val="00054F1B"/>
    <w:rsid w:val="0005552A"/>
    <w:rsid w:val="00077F4D"/>
    <w:rsid w:val="00086702"/>
    <w:rsid w:val="000B6274"/>
    <w:rsid w:val="000C1804"/>
    <w:rsid w:val="000E169C"/>
    <w:rsid w:val="000F26A9"/>
    <w:rsid w:val="00111608"/>
    <w:rsid w:val="001601F6"/>
    <w:rsid w:val="00181B83"/>
    <w:rsid w:val="0018727F"/>
    <w:rsid w:val="00194ECF"/>
    <w:rsid w:val="001C2496"/>
    <w:rsid w:val="001E3957"/>
    <w:rsid w:val="001F7C0A"/>
    <w:rsid w:val="00211558"/>
    <w:rsid w:val="002134CF"/>
    <w:rsid w:val="00245FAB"/>
    <w:rsid w:val="00270AAC"/>
    <w:rsid w:val="0029412C"/>
    <w:rsid w:val="002A01C0"/>
    <w:rsid w:val="002A6B7C"/>
    <w:rsid w:val="002F59EC"/>
    <w:rsid w:val="00340E6E"/>
    <w:rsid w:val="00375E40"/>
    <w:rsid w:val="003C25B2"/>
    <w:rsid w:val="003D26A6"/>
    <w:rsid w:val="0040028D"/>
    <w:rsid w:val="00404806"/>
    <w:rsid w:val="004245DE"/>
    <w:rsid w:val="0046217E"/>
    <w:rsid w:val="00480487"/>
    <w:rsid w:val="00497C75"/>
    <w:rsid w:val="004A5612"/>
    <w:rsid w:val="004F6277"/>
    <w:rsid w:val="00544D71"/>
    <w:rsid w:val="00560164"/>
    <w:rsid w:val="00580643"/>
    <w:rsid w:val="0058315C"/>
    <w:rsid w:val="0059220E"/>
    <w:rsid w:val="00594E70"/>
    <w:rsid w:val="005B0740"/>
    <w:rsid w:val="0067323E"/>
    <w:rsid w:val="00690972"/>
    <w:rsid w:val="0069162F"/>
    <w:rsid w:val="006A029D"/>
    <w:rsid w:val="006B0D03"/>
    <w:rsid w:val="006C05A6"/>
    <w:rsid w:val="0070582C"/>
    <w:rsid w:val="00716D73"/>
    <w:rsid w:val="00731948"/>
    <w:rsid w:val="0077752A"/>
    <w:rsid w:val="007B3EFB"/>
    <w:rsid w:val="007C3E6F"/>
    <w:rsid w:val="008307C0"/>
    <w:rsid w:val="00834EC6"/>
    <w:rsid w:val="00836B54"/>
    <w:rsid w:val="0086136F"/>
    <w:rsid w:val="008632F0"/>
    <w:rsid w:val="008706EA"/>
    <w:rsid w:val="00875B2E"/>
    <w:rsid w:val="008C3686"/>
    <w:rsid w:val="009624E6"/>
    <w:rsid w:val="009629D3"/>
    <w:rsid w:val="00990B79"/>
    <w:rsid w:val="009D6B3A"/>
    <w:rsid w:val="009E5299"/>
    <w:rsid w:val="009F44B7"/>
    <w:rsid w:val="00A012FD"/>
    <w:rsid w:val="00A102E3"/>
    <w:rsid w:val="00A42746"/>
    <w:rsid w:val="00A56E6B"/>
    <w:rsid w:val="00AA3713"/>
    <w:rsid w:val="00B12BC4"/>
    <w:rsid w:val="00B35DB7"/>
    <w:rsid w:val="00B35E46"/>
    <w:rsid w:val="00B42468"/>
    <w:rsid w:val="00B44AAB"/>
    <w:rsid w:val="00BC7DA5"/>
    <w:rsid w:val="00BF0481"/>
    <w:rsid w:val="00C142B2"/>
    <w:rsid w:val="00C20AB7"/>
    <w:rsid w:val="00C52D99"/>
    <w:rsid w:val="00C57476"/>
    <w:rsid w:val="00CC3D16"/>
    <w:rsid w:val="00CC6290"/>
    <w:rsid w:val="00D36964"/>
    <w:rsid w:val="00D450D5"/>
    <w:rsid w:val="00D5093E"/>
    <w:rsid w:val="00D5748C"/>
    <w:rsid w:val="00DB28A0"/>
    <w:rsid w:val="00E0418B"/>
    <w:rsid w:val="00E56AE3"/>
    <w:rsid w:val="00E73C06"/>
    <w:rsid w:val="00EA77D4"/>
    <w:rsid w:val="00EB67A3"/>
    <w:rsid w:val="00ED786E"/>
    <w:rsid w:val="00EF355D"/>
    <w:rsid w:val="00EF6CBA"/>
    <w:rsid w:val="00F23D74"/>
    <w:rsid w:val="00F27C8B"/>
    <w:rsid w:val="00F37CA3"/>
    <w:rsid w:val="00F9788E"/>
    <w:rsid w:val="00FB21EF"/>
    <w:rsid w:val="00FE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AE1DA7-8868-4491-B6F8-22596208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4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PA">
    <w:name w:val="ARAPÇA"/>
    <w:basedOn w:val="Normal"/>
    <w:link w:val="ARAPAChar"/>
    <w:autoRedefine/>
    <w:qFormat/>
    <w:rsid w:val="00245FAB"/>
    <w:pPr>
      <w:jc w:val="right"/>
    </w:pPr>
    <w:rPr>
      <w:rFonts w:ascii="Traditional Arabic" w:hAnsi="Traditional Arabic" w:cs="Traditional Arabic"/>
      <w:b/>
      <w:bCs/>
      <w:color w:val="000000"/>
      <w:sz w:val="32"/>
      <w:szCs w:val="32"/>
    </w:rPr>
  </w:style>
  <w:style w:type="character" w:customStyle="1" w:styleId="ARAPAChar">
    <w:name w:val="ARAPÇA Char"/>
    <w:basedOn w:val="VarsaylanParagrafYazTipi"/>
    <w:link w:val="ARAPA"/>
    <w:rsid w:val="00245FAB"/>
    <w:rPr>
      <w:rFonts w:ascii="Traditional Arabic" w:hAnsi="Traditional Arabic" w:cs="Traditional Arabic"/>
      <w:b/>
      <w:bCs/>
      <w:color w:val="000000"/>
      <w:sz w:val="32"/>
      <w:szCs w:val="32"/>
    </w:rPr>
  </w:style>
  <w:style w:type="table" w:styleId="TabloKlavuzu">
    <w:name w:val="Table Grid"/>
    <w:basedOn w:val="NormalTablo"/>
    <w:uiPriority w:val="59"/>
    <w:rsid w:val="0058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C368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F0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Adim</dc:creator>
  <cp:lastModifiedBy>Lenovo</cp:lastModifiedBy>
  <cp:revision>2</cp:revision>
  <cp:lastPrinted>2025-09-17T09:53:00Z</cp:lastPrinted>
  <dcterms:created xsi:type="dcterms:W3CDTF">2026-09-04T12:51:00Z</dcterms:created>
  <dcterms:modified xsi:type="dcterms:W3CDTF">2026-09-04T12:51:00Z</dcterms:modified>
</cp:coreProperties>
</file>